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87" w:rsidRPr="00275EBD" w:rsidRDefault="00AA01CB" w:rsidP="00AA01CB">
      <w:pPr>
        <w:rPr>
          <w:b/>
          <w:sz w:val="24"/>
          <w:szCs w:val="24"/>
        </w:rPr>
      </w:pPr>
      <w:r w:rsidRPr="00275EBD">
        <w:rPr>
          <w:b/>
          <w:sz w:val="24"/>
          <w:szCs w:val="24"/>
        </w:rPr>
        <w:t>Ferie z profilaktyką 2022</w:t>
      </w:r>
      <w:r w:rsidR="00AE6F45" w:rsidRPr="00275EBD">
        <w:rPr>
          <w:rFonts w:ascii="inherit" w:eastAsia="Times New Roman" w:hAnsi="inherit" w:cs="Times New Roman"/>
          <w:b/>
          <w:color w:val="1D2129"/>
          <w:sz w:val="24"/>
          <w:szCs w:val="24"/>
          <w:lang w:eastAsia="pl-PL"/>
        </w:rPr>
        <w:br/>
      </w:r>
    </w:p>
    <w:p w:rsidR="00275EBD" w:rsidRDefault="001E5387" w:rsidP="00AA01CB">
      <w:pPr>
        <w:pStyle w:val="NormalnyWeb"/>
        <w:shd w:val="clear" w:color="auto" w:fill="FFFFFF"/>
        <w:spacing w:before="240" w:beforeAutospacing="0" w:after="0" w:afterAutospacing="0" w:line="276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AA01CB">
        <w:rPr>
          <w:rFonts w:asciiTheme="minorHAnsi" w:hAnsiTheme="minorHAnsi" w:cs="Arial"/>
          <w:color w:val="000000" w:themeColor="text1"/>
          <w:sz w:val="22"/>
          <w:szCs w:val="22"/>
        </w:rPr>
        <w:t>Podczas projektu  </w:t>
      </w:r>
      <w:r w:rsidRPr="00AA01CB">
        <w:rPr>
          <w:rStyle w:val="Uwydatnienie"/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Ferie z profilaktyką 2022 </w:t>
      </w:r>
      <w:r w:rsidRPr="00AA01CB"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  <w:t>placówki  Gminnego Centrum Kultury, Czytelnictwa i Sportu w Rzezawie zagwarantowały dzieciom i młodzieży świetną zabawę</w:t>
      </w:r>
      <w:r w:rsidR="00275EBD"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  <w:t xml:space="preserve"> pełną radości, </w:t>
      </w:r>
      <w:r w:rsidR="00C067BA" w:rsidRPr="00AA01CB"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  <w:t>uśmiechu</w:t>
      </w:r>
      <w:r w:rsidR="00275EBD"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  <w:t xml:space="preserve"> i pozytywnych wrażeń</w:t>
      </w:r>
      <w:r w:rsidRPr="00AA01CB"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  <w:t xml:space="preserve">. </w:t>
      </w:r>
      <w:r w:rsidR="00275EBD" w:rsidRPr="00AA01CB"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  <w:t xml:space="preserve">Jedno z haseł tegorocznych ferii zimowych brzmiało:  </w:t>
      </w:r>
      <w:r w:rsidR="00275EBD" w:rsidRPr="00AA01CB">
        <w:rPr>
          <w:rFonts w:asciiTheme="minorHAnsi" w:hAnsiTheme="minorHAnsi"/>
          <w:b/>
          <w:bCs/>
          <w:i/>
          <w:iCs/>
          <w:sz w:val="22"/>
          <w:szCs w:val="22"/>
        </w:rPr>
        <w:t>„Nie daj się nałogom, bądź po prostu sobą”</w:t>
      </w:r>
      <w:r w:rsidR="00275EBD">
        <w:rPr>
          <w:rFonts w:asciiTheme="minorHAnsi" w:hAnsiTheme="minorHAnsi"/>
          <w:b/>
          <w:bCs/>
          <w:i/>
          <w:iCs/>
          <w:sz w:val="22"/>
          <w:szCs w:val="22"/>
        </w:rPr>
        <w:t xml:space="preserve"> .  </w:t>
      </w:r>
    </w:p>
    <w:p w:rsidR="005070FE" w:rsidRPr="00275EBD" w:rsidRDefault="00275EBD" w:rsidP="00AA01CB">
      <w:pPr>
        <w:pStyle w:val="NormalnyWeb"/>
        <w:shd w:val="clear" w:color="auto" w:fill="FFFFFF"/>
        <w:spacing w:before="240" w:beforeAutospacing="0" w:after="0" w:afterAutospacing="0" w:line="276" w:lineRule="auto"/>
        <w:jc w:val="both"/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5070FE" w:rsidRPr="00AA01CB"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  <w:t xml:space="preserve">Jak co roku uczestnicy ferii zimowych wzięli udział w wycieczkach m.in. na lodowisko i do Kina oraz w warsztatach zdrowego żywienia i warsztatach z </w:t>
      </w:r>
      <w:proofErr w:type="gramStart"/>
      <w:r w:rsidR="005070FE" w:rsidRPr="00AA01CB"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  <w:t xml:space="preserve">psychologiem. </w:t>
      </w:r>
      <w:proofErr w:type="gramEnd"/>
      <w:r w:rsidR="005070FE" w:rsidRPr="00AA01CB"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  <w:t xml:space="preserve">Celem projektu było aktywne </w:t>
      </w:r>
      <w:r w:rsidR="007E4AEE" w:rsidRPr="00AA01CB"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  <w:t>i pożyteczne</w:t>
      </w:r>
      <w:r w:rsidR="005070FE" w:rsidRPr="00AA01CB"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  <w:t xml:space="preserve"> spędzenie wolnego czasu</w:t>
      </w:r>
      <w:r w:rsidR="005070FE" w:rsidRPr="00AA01CB">
        <w:rPr>
          <w:rFonts w:asciiTheme="minorHAnsi" w:eastAsia="Arial" w:hAnsiTheme="minorHAnsi"/>
          <w:color w:val="000000" w:themeColor="text1"/>
          <w:sz w:val="22"/>
          <w:szCs w:val="22"/>
        </w:rPr>
        <w:t xml:space="preserve"> oraz </w:t>
      </w:r>
      <w:r w:rsidR="005070FE" w:rsidRPr="00AA01CB">
        <w:rPr>
          <w:rFonts w:asciiTheme="minorHAnsi" w:eastAsia="Arial" w:hAnsiTheme="minorHAnsi" w:cs="Arial"/>
          <w:color w:val="000000" w:themeColor="text1"/>
          <w:sz w:val="22"/>
          <w:szCs w:val="22"/>
        </w:rPr>
        <w:t>przeciwdziałanie uzależnieniom, wspieranie dzieci w rozwoju emocjonalnym,</w:t>
      </w:r>
      <w:r w:rsidR="005070FE" w:rsidRPr="00AA01CB">
        <w:rPr>
          <w:rFonts w:asciiTheme="minorHAnsi" w:hAnsiTheme="minorHAnsi"/>
          <w:color w:val="000000" w:themeColor="text1"/>
          <w:sz w:val="22"/>
          <w:szCs w:val="22"/>
        </w:rPr>
        <w:t xml:space="preserve"> propagowania zdrowego stylu życia,</w:t>
      </w:r>
      <w:r w:rsidR="005070FE" w:rsidRPr="00AA01CB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kształtowanie umiejętności współpracy i odpowiedzialności za siebie i innych</w:t>
      </w:r>
      <w:r w:rsidR="005070FE" w:rsidRPr="00AA01CB">
        <w:rPr>
          <w:rStyle w:val="Uwydatnienie"/>
          <w:rFonts w:asciiTheme="minorHAnsi" w:hAnsiTheme="minorHAnsi" w:cs="Arial"/>
          <w:bCs/>
          <w:i w:val="0"/>
          <w:color w:val="000000" w:themeColor="text1"/>
          <w:sz w:val="22"/>
          <w:szCs w:val="22"/>
        </w:rPr>
        <w:t>.</w:t>
      </w:r>
    </w:p>
    <w:p w:rsidR="000344DB" w:rsidRPr="00AA01CB" w:rsidRDefault="00275EBD" w:rsidP="00AA01CB">
      <w:pPr>
        <w:pStyle w:val="NormalnyWeb"/>
        <w:shd w:val="clear" w:color="auto" w:fill="FFFFFF"/>
        <w:spacing w:before="240" w:beforeAutospacing="0" w:after="0" w:afterAutospacing="0" w:line="276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AA01CB">
        <w:rPr>
          <w:rFonts w:asciiTheme="minorHAnsi" w:hAnsiTheme="minorHAnsi" w:cs="Arial"/>
          <w:b/>
          <w:sz w:val="22"/>
          <w:szCs w:val="22"/>
        </w:rPr>
        <w:t xml:space="preserve"> </w:t>
      </w:r>
      <w:r w:rsidR="006C3BB4" w:rsidRPr="00AA01CB">
        <w:rPr>
          <w:rFonts w:asciiTheme="minorHAnsi" w:hAnsiTheme="minorHAnsi" w:cs="Arial"/>
          <w:b/>
          <w:sz w:val="22"/>
          <w:szCs w:val="22"/>
        </w:rPr>
        <w:t>„Żyj realnie, a nie wirtualnie”</w:t>
      </w:r>
      <w:r w:rsidR="00AA01CB" w:rsidRPr="00AA01CB">
        <w:rPr>
          <w:rFonts w:asciiTheme="minorHAnsi" w:hAnsiTheme="minorHAnsi" w:cs="Arial"/>
          <w:b/>
          <w:sz w:val="22"/>
          <w:szCs w:val="22"/>
        </w:rPr>
        <w:t xml:space="preserve">. </w:t>
      </w:r>
      <w:r w:rsidR="007E4AEE" w:rsidRPr="00AA01CB">
        <w:rPr>
          <w:rFonts w:asciiTheme="minorHAnsi" w:hAnsiTheme="minorHAnsi"/>
          <w:bCs/>
          <w:iCs/>
          <w:sz w:val="22"/>
          <w:szCs w:val="22"/>
        </w:rPr>
        <w:t>Podczas warsztatów</w:t>
      </w:r>
      <w:r w:rsidR="007E4AEE" w:rsidRPr="00AA01CB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7E4AEE" w:rsidRPr="00AA01CB">
        <w:rPr>
          <w:rFonts w:asciiTheme="minorHAnsi" w:eastAsia="SimSun" w:hAnsiTheme="minorHAnsi"/>
          <w:bCs/>
          <w:kern w:val="2"/>
          <w:sz w:val="22"/>
          <w:szCs w:val="22"/>
          <w:lang w:eastAsia="hi-IN" w:bidi="hi-IN"/>
        </w:rPr>
        <w:t xml:space="preserve">z Panią psycholog </w:t>
      </w:r>
      <w:r w:rsidR="007E4AEE" w:rsidRPr="00275EBD">
        <w:rPr>
          <w:rFonts w:asciiTheme="minorHAnsi" w:eastAsia="SimSun" w:hAnsiTheme="minorHAnsi"/>
          <w:bCs/>
          <w:kern w:val="2"/>
          <w:sz w:val="22"/>
          <w:szCs w:val="22"/>
          <w:lang w:eastAsia="hi-IN" w:bidi="hi-IN"/>
        </w:rPr>
        <w:t xml:space="preserve">Anetą </w:t>
      </w:r>
      <w:proofErr w:type="gramStart"/>
      <w:r w:rsidR="007E4AEE" w:rsidRPr="00275EBD">
        <w:rPr>
          <w:rFonts w:asciiTheme="minorHAnsi" w:eastAsia="SimSun" w:hAnsiTheme="minorHAnsi"/>
          <w:bCs/>
          <w:kern w:val="2"/>
          <w:sz w:val="22"/>
          <w:szCs w:val="22"/>
          <w:lang w:eastAsia="hi-IN" w:bidi="hi-IN"/>
        </w:rPr>
        <w:t>Kułak</w:t>
      </w:r>
      <w:proofErr w:type="gramEnd"/>
      <w:r w:rsidR="007E4AEE" w:rsidRPr="00275EBD">
        <w:rPr>
          <w:rFonts w:asciiTheme="minorHAnsi" w:hAnsiTheme="minorHAnsi"/>
          <w:bCs/>
          <w:iCs/>
          <w:sz w:val="22"/>
          <w:szCs w:val="22"/>
        </w:rPr>
        <w:t>,</w:t>
      </w:r>
      <w:r w:rsidR="007E4AEE" w:rsidRPr="00AA01CB">
        <w:rPr>
          <w:rFonts w:asciiTheme="minorHAnsi" w:hAnsiTheme="minorHAnsi"/>
          <w:bCs/>
          <w:iCs/>
          <w:sz w:val="22"/>
          <w:szCs w:val="22"/>
        </w:rPr>
        <w:t xml:space="preserve"> które cieszą się dużym zainteresowaniem, dzieci i młodzież poprzez zabawę i gry budowały więzi koleżeńskie. </w:t>
      </w:r>
      <w:r w:rsidR="000344DB" w:rsidRPr="00AA01CB">
        <w:rPr>
          <w:rFonts w:asciiTheme="minorHAnsi" w:hAnsiTheme="minorHAnsi"/>
          <w:bCs/>
          <w:iCs/>
          <w:sz w:val="22"/>
          <w:szCs w:val="22"/>
        </w:rPr>
        <w:t>Poruszony został</w:t>
      </w:r>
      <w:r w:rsidR="007E4AEE" w:rsidRPr="00AA01CB">
        <w:rPr>
          <w:rFonts w:asciiTheme="minorHAnsi" w:eastAsia="SimSun" w:hAnsiTheme="minorHAnsi"/>
          <w:kern w:val="2"/>
          <w:sz w:val="22"/>
          <w:szCs w:val="22"/>
          <w:lang w:eastAsia="hi-IN" w:bidi="hi-IN"/>
        </w:rPr>
        <w:t xml:space="preserve"> temat uzależnień od narkotyków, do</w:t>
      </w:r>
      <w:r w:rsidR="000344DB" w:rsidRPr="00AA01CB">
        <w:rPr>
          <w:rFonts w:asciiTheme="minorHAnsi" w:eastAsia="SimSun" w:hAnsiTheme="minorHAnsi"/>
          <w:kern w:val="2"/>
          <w:sz w:val="22"/>
          <w:szCs w:val="22"/>
          <w:lang w:eastAsia="hi-IN" w:bidi="hi-IN"/>
        </w:rPr>
        <w:t>palaczy, papierosów i alkoholu. Podjęta została dyskusja</w:t>
      </w:r>
      <w:r w:rsidR="007E4AEE" w:rsidRPr="00AA01CB">
        <w:rPr>
          <w:rFonts w:asciiTheme="minorHAnsi" w:eastAsia="SimSun" w:hAnsiTheme="minorHAnsi"/>
          <w:kern w:val="2"/>
          <w:sz w:val="22"/>
          <w:szCs w:val="22"/>
          <w:lang w:eastAsia="hi-IN" w:bidi="hi-IN"/>
        </w:rPr>
        <w:t xml:space="preserve"> na temat </w:t>
      </w:r>
      <w:proofErr w:type="spellStart"/>
      <w:r w:rsidR="007E4AEE" w:rsidRPr="00AA01CB">
        <w:rPr>
          <w:rFonts w:asciiTheme="minorHAnsi" w:eastAsia="SimSun" w:hAnsiTheme="minorHAnsi"/>
          <w:kern w:val="2"/>
          <w:sz w:val="22"/>
          <w:szCs w:val="22"/>
          <w:lang w:eastAsia="hi-IN" w:bidi="hi-IN"/>
        </w:rPr>
        <w:t>cyberprzemocy</w:t>
      </w:r>
      <w:proofErr w:type="spellEnd"/>
      <w:r w:rsidR="007E4AEE" w:rsidRPr="00AA01CB">
        <w:rPr>
          <w:rFonts w:asciiTheme="minorHAnsi" w:eastAsia="SimSun" w:hAnsiTheme="minorHAnsi"/>
          <w:kern w:val="2"/>
          <w:sz w:val="22"/>
          <w:szCs w:val="22"/>
          <w:lang w:eastAsia="hi-IN" w:bidi="hi-IN"/>
        </w:rPr>
        <w:t xml:space="preserve"> i zagrożeń wynikających z nadmiernego korzystania z komputera, gier i zawierania z</w:t>
      </w:r>
      <w:r w:rsidR="000344DB" w:rsidRPr="00AA01CB">
        <w:rPr>
          <w:rFonts w:asciiTheme="minorHAnsi" w:eastAsia="SimSun" w:hAnsiTheme="minorHAnsi"/>
          <w:kern w:val="2"/>
          <w:sz w:val="22"/>
          <w:szCs w:val="22"/>
          <w:lang w:eastAsia="hi-IN" w:bidi="hi-IN"/>
        </w:rPr>
        <w:t>najomości w sieci. Efektem warsztatów było wspólne wykonanie plakatów ostrzegających</w:t>
      </w:r>
      <w:r w:rsidR="007E4AEE" w:rsidRPr="00AA01CB">
        <w:rPr>
          <w:rFonts w:asciiTheme="minorHAnsi" w:eastAsia="SimSun" w:hAnsiTheme="minorHAnsi"/>
          <w:kern w:val="2"/>
          <w:sz w:val="22"/>
          <w:szCs w:val="22"/>
          <w:lang w:eastAsia="hi-IN" w:bidi="hi-IN"/>
        </w:rPr>
        <w:t xml:space="preserve"> przed zgubnymi skutkami nałogów</w:t>
      </w:r>
      <w:r w:rsidR="000344DB" w:rsidRPr="00AA01CB">
        <w:rPr>
          <w:rFonts w:asciiTheme="minorHAnsi" w:eastAsia="SimSun" w:hAnsiTheme="minorHAnsi"/>
          <w:kern w:val="2"/>
          <w:sz w:val="22"/>
          <w:szCs w:val="22"/>
          <w:lang w:eastAsia="hi-IN" w:bidi="hi-IN"/>
        </w:rPr>
        <w:t>.</w:t>
      </w:r>
    </w:p>
    <w:p w:rsidR="006C3BB4" w:rsidRPr="00AA01CB" w:rsidRDefault="000344DB" w:rsidP="00AA01CB">
      <w:pPr>
        <w:autoSpaceDE w:val="0"/>
        <w:autoSpaceDN w:val="0"/>
        <w:adjustRightInd w:val="0"/>
        <w:spacing w:before="240" w:after="0"/>
        <w:jc w:val="both"/>
        <w:rPr>
          <w:rFonts w:cs="Times New Roman"/>
        </w:rPr>
      </w:pPr>
      <w:r w:rsidRPr="00AA01CB">
        <w:rPr>
          <w:rFonts w:cs="Arial"/>
          <w:b/>
        </w:rPr>
        <w:t xml:space="preserve">„Lepiej być sportowcem niż nałogowcem! Bo gdy narkotyki zażywasz to życie przegrywasz!”- </w:t>
      </w:r>
      <w:r w:rsidR="006C3BB4" w:rsidRPr="00AA01CB">
        <w:rPr>
          <w:rFonts w:cs="Times New Roman"/>
        </w:rPr>
        <w:t xml:space="preserve">Dbając o aktywność fizyczną dzieci i młodzieży oraz przedstawiając im alternatywę spędzania czasu wolnego z dala od komputerów, zaplanowano wyjazd na lodowisko na świeżym powietrzu. Młodzież miała okazję nie tylko aktywnie spędzić czas w gronie przyjaciół, ale także doskonalić swoje umiejętności jazdy na łyżwach. Uczestnicy, którzy dobrze radzą sobie na </w:t>
      </w:r>
      <w:proofErr w:type="gramStart"/>
      <w:r w:rsidR="006C3BB4" w:rsidRPr="00AA01CB">
        <w:rPr>
          <w:rFonts w:cs="Times New Roman"/>
        </w:rPr>
        <w:t>lodzie</w:t>
      </w:r>
      <w:proofErr w:type="gramEnd"/>
      <w:r w:rsidR="006C3BB4" w:rsidRPr="00AA01CB">
        <w:rPr>
          <w:rFonts w:cs="Times New Roman"/>
        </w:rPr>
        <w:t>, w ramach pomocy koleżeńskiej udzielali cennych rad i wskazówek swoim młodszym kolegom i kol</w:t>
      </w:r>
      <w:r w:rsidR="00AA01CB" w:rsidRPr="00AA01CB">
        <w:rPr>
          <w:rFonts w:cs="Times New Roman"/>
        </w:rPr>
        <w:t xml:space="preserve">eżankom. </w:t>
      </w:r>
      <w:r w:rsidR="00AA01CB" w:rsidRPr="00AA01CB">
        <w:rPr>
          <w:rFonts w:cs="Times New Roman"/>
          <w:color w:val="000000" w:themeColor="text1"/>
        </w:rPr>
        <w:t xml:space="preserve">Wycieczka okazała się </w:t>
      </w:r>
      <w:r w:rsidR="006C3BB4" w:rsidRPr="00AA01CB">
        <w:rPr>
          <w:rFonts w:cs="Times New Roman"/>
          <w:color w:val="000000" w:themeColor="text1"/>
        </w:rPr>
        <w:t xml:space="preserve">dobrym </w:t>
      </w:r>
      <w:r w:rsidR="00AA01CB" w:rsidRPr="00AA01CB">
        <w:rPr>
          <w:rFonts w:cs="Times New Roman"/>
          <w:color w:val="000000" w:themeColor="text1"/>
        </w:rPr>
        <w:t xml:space="preserve">sposobem na </w:t>
      </w:r>
      <w:r w:rsidR="00AA01CB" w:rsidRPr="00AA01CB">
        <w:rPr>
          <w:rFonts w:cs="Arial"/>
          <w:bCs/>
          <w:color w:val="000000" w:themeColor="text1"/>
        </w:rPr>
        <w:t>przełamanie barier strachu i dystansu do siebie</w:t>
      </w:r>
      <w:r w:rsidR="006C3BB4" w:rsidRPr="00AA01CB">
        <w:rPr>
          <w:rFonts w:cs="Times New Roman"/>
          <w:color w:val="000000" w:themeColor="text1"/>
        </w:rPr>
        <w:t xml:space="preserve"> oraz wspólnej aktywności ze znajomymi</w:t>
      </w:r>
      <w:r w:rsidR="006C3BB4" w:rsidRPr="00AA01CB">
        <w:rPr>
          <w:rFonts w:cs="Times New Roman"/>
        </w:rPr>
        <w:t>.</w:t>
      </w:r>
    </w:p>
    <w:p w:rsidR="006C3BB4" w:rsidRPr="00AA01CB" w:rsidRDefault="006C3BB4" w:rsidP="00AA01CB">
      <w:pPr>
        <w:widowControl w:val="0"/>
        <w:suppressAutoHyphens/>
        <w:spacing w:before="240" w:after="0"/>
        <w:jc w:val="both"/>
        <w:rPr>
          <w:rFonts w:cs="Arial"/>
          <w:bCs/>
        </w:rPr>
      </w:pPr>
      <w:r w:rsidRPr="00AA01CB">
        <w:rPr>
          <w:rFonts w:cs="Arial"/>
          <w:b/>
        </w:rPr>
        <w:t xml:space="preserve">„Prowadź zdrowy, aktywny tryb życia, bez palenia i bez picia” </w:t>
      </w:r>
      <w:r w:rsidRPr="00AA01CB">
        <w:rPr>
          <w:rFonts w:cs="Times New Roman"/>
        </w:rPr>
        <w:t>Wycieczka do kina Planeta w Brzesku na film dla dzieci i młodzieży pt</w:t>
      </w:r>
      <w:r w:rsidR="00275EBD">
        <w:rPr>
          <w:rFonts w:cs="Times New Roman"/>
          <w:b/>
          <w:bCs/>
        </w:rPr>
        <w:t>.”Sing2''</w:t>
      </w:r>
      <w:r w:rsidRPr="00AA01CB">
        <w:rPr>
          <w:rFonts w:cs="Times New Roman"/>
          <w:b/>
          <w:bCs/>
        </w:rPr>
        <w:t xml:space="preserve"> </w:t>
      </w:r>
      <w:r w:rsidRPr="00AA01CB">
        <w:rPr>
          <w:rFonts w:cs="Times New Roman"/>
        </w:rPr>
        <w:t>„Od dna trzeba się odbić i poszybować” - ta</w:t>
      </w:r>
      <w:r w:rsidR="00275EBD">
        <w:rPr>
          <w:rFonts w:cs="Times New Roman"/>
        </w:rPr>
        <w:t>kie motto przyświeca bohaterom. F</w:t>
      </w:r>
      <w:r w:rsidRPr="00AA01CB">
        <w:rPr>
          <w:rFonts w:cs="Times New Roman"/>
        </w:rPr>
        <w:t xml:space="preserve">ilm skłonił młodych widzów do refleksji nad własnymi marzeniami, że warto w nie wierzyć i realizować krok po kroku. Dowiadujemy się także, że każdy człowiek się czegoś boi, ale strach nie może nas paraliżować! Trzeba z nim walczyć, bo tylko wtedy możemy sięgnąć po rzeczy wielkie. Należy mocno wierzyć we własne możliwości, ponieważ przy wsparciu przyjaciół, rodziny nie ma rzeczy niemożliwych.  </w:t>
      </w:r>
      <w:r w:rsidRPr="00AA01CB">
        <w:rPr>
          <w:rFonts w:cs="Arial"/>
          <w:bCs/>
        </w:rPr>
        <w:t>Film był nagrodą za czynne uczestniczenie w tygodniowych zajęciach.</w:t>
      </w:r>
    </w:p>
    <w:p w:rsidR="00AA01CB" w:rsidRPr="00AA01CB" w:rsidRDefault="00AA01CB" w:rsidP="00AA01CB">
      <w:pPr>
        <w:autoSpaceDE w:val="0"/>
        <w:autoSpaceDN w:val="0"/>
        <w:adjustRightInd w:val="0"/>
        <w:spacing w:before="240" w:after="0"/>
        <w:jc w:val="both"/>
        <w:rPr>
          <w:rFonts w:cs="Times New Roman"/>
        </w:rPr>
      </w:pPr>
      <w:r w:rsidRPr="00AA01CB">
        <w:rPr>
          <w:rFonts w:cs="Times New Roman"/>
          <w:b/>
          <w:bCs/>
          <w:iCs/>
        </w:rPr>
        <w:t>„Wgryź się w dobre nawyki- śniadanie najważniejszy posiłek dnia”</w:t>
      </w:r>
      <w:r w:rsidRPr="00AA01CB">
        <w:rPr>
          <w:rFonts w:cs="Times New Roman"/>
          <w:b/>
          <w:bCs/>
        </w:rPr>
        <w:t xml:space="preserve">. </w:t>
      </w:r>
      <w:r w:rsidRPr="00AA01CB">
        <w:rPr>
          <w:rFonts w:cs="Times New Roman"/>
        </w:rPr>
        <w:t>Warsztaty zdrowego żywienia</w:t>
      </w:r>
      <w:r w:rsidRPr="00AA01CB">
        <w:rPr>
          <w:rFonts w:cs="Times New Roman"/>
          <w:b/>
          <w:bCs/>
        </w:rPr>
        <w:t xml:space="preserve"> </w:t>
      </w:r>
      <w:r w:rsidRPr="00AA01CB">
        <w:rPr>
          <w:rFonts w:cs="Times New Roman"/>
          <w:bCs/>
        </w:rPr>
        <w:t>zostały</w:t>
      </w:r>
      <w:r w:rsidRPr="00AA01CB">
        <w:rPr>
          <w:rFonts w:cs="Times New Roman"/>
        </w:rPr>
        <w:t xml:space="preserve"> przeprowadzone w oparciu o obowiązującą tabelę żywieniową, mające na celu popularyzację wśród dzieci i młodzieży nawyków właściwego odżywiania. Samodzielne wykonanie posiłku i soków przez uczestników, na bazie zdrowych produktów- owoców, warzyw. Odczytywanie składu produktu z opakowań żywności przetworzonej (chipsów, napojów gazowanych, słodyczy) w celu uświadomienia dzieciom szkodliwości takiego jedzenia i ich skutków (nadwaga, otyłość, trądzik i wynikająca z nich niska samoocena, kompleksy).</w:t>
      </w:r>
    </w:p>
    <w:p w:rsidR="006C3BB4" w:rsidRPr="00AA01CB" w:rsidRDefault="00AA01CB" w:rsidP="00AA01CB">
      <w:pPr>
        <w:widowControl w:val="0"/>
        <w:suppressAutoHyphens/>
        <w:spacing w:before="240" w:after="0"/>
        <w:jc w:val="both"/>
        <w:rPr>
          <w:rFonts w:cs="Times New Roman"/>
          <w:color w:val="000000" w:themeColor="text1"/>
        </w:rPr>
      </w:pPr>
      <w:r w:rsidRPr="00AA01CB">
        <w:rPr>
          <w:rFonts w:cs="Arial"/>
          <w:color w:val="000000" w:themeColor="text1"/>
        </w:rPr>
        <w:lastRenderedPageBreak/>
        <w:t xml:space="preserve">Projekt „Ferie z Profilaktyką 2022” został zorganizowany przez Urząd Gminy Rzezawa, Gminną Komisję Profilaktyki i Rozwiązywania Problemów Alkoholowych oraz Gminne Centrum Kultury Czytelnictwa i Sportu w  Rzezawie. </w:t>
      </w:r>
    </w:p>
    <w:p w:rsidR="006C3BB4" w:rsidRPr="00AA01CB" w:rsidRDefault="006C3BB4" w:rsidP="00AA01CB">
      <w:pPr>
        <w:widowControl w:val="0"/>
        <w:suppressAutoHyphens/>
        <w:spacing w:after="0"/>
        <w:jc w:val="both"/>
        <w:rPr>
          <w:rFonts w:eastAsia="SimSun" w:cs="Times New Roman"/>
          <w:color w:val="000000" w:themeColor="text1"/>
          <w:kern w:val="2"/>
          <w:lang w:eastAsia="hi-IN" w:bidi="hi-IN"/>
        </w:rPr>
      </w:pPr>
    </w:p>
    <w:p w:rsidR="005070FE" w:rsidRPr="00AA01CB" w:rsidRDefault="005070FE" w:rsidP="00AA01C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:rsidR="00AE6F45" w:rsidRPr="00AA01CB" w:rsidRDefault="00AE6F45" w:rsidP="00AA01CB">
      <w:pPr>
        <w:spacing w:after="0"/>
      </w:pPr>
    </w:p>
    <w:sectPr w:rsidR="00AE6F45" w:rsidRPr="00AA01CB" w:rsidSect="0006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B5ED7"/>
    <w:multiLevelType w:val="hybridMultilevel"/>
    <w:tmpl w:val="9B58E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6F45"/>
    <w:rsid w:val="000344DB"/>
    <w:rsid w:val="000605B1"/>
    <w:rsid w:val="000E0C05"/>
    <w:rsid w:val="00103A3F"/>
    <w:rsid w:val="001807A4"/>
    <w:rsid w:val="001E5387"/>
    <w:rsid w:val="0024176B"/>
    <w:rsid w:val="00275EBD"/>
    <w:rsid w:val="005070FE"/>
    <w:rsid w:val="006C3BB4"/>
    <w:rsid w:val="007E4AEE"/>
    <w:rsid w:val="00AA01CB"/>
    <w:rsid w:val="00AE6F45"/>
    <w:rsid w:val="00C0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E5387"/>
    <w:rPr>
      <w:i/>
      <w:iCs/>
    </w:rPr>
  </w:style>
  <w:style w:type="paragraph" w:styleId="Akapitzlist">
    <w:name w:val="List Paragraph"/>
    <w:basedOn w:val="Normalny"/>
    <w:uiPriority w:val="34"/>
    <w:qFormat/>
    <w:rsid w:val="000344DB"/>
    <w:pPr>
      <w:spacing w:after="160" w:line="254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WŁAŚCICIEL</cp:lastModifiedBy>
  <cp:revision>2</cp:revision>
  <dcterms:created xsi:type="dcterms:W3CDTF">2022-01-25T15:53:00Z</dcterms:created>
  <dcterms:modified xsi:type="dcterms:W3CDTF">2022-01-26T12:58:00Z</dcterms:modified>
</cp:coreProperties>
</file>